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9C" w:rsidRDefault="00A5799C">
      <w:pPr>
        <w:rPr>
          <w:rFonts w:ascii="Arial" w:hAnsi="Arial" w:cs="Arial"/>
          <w:sz w:val="2"/>
          <w:szCs w:val="2"/>
        </w:rPr>
      </w:pPr>
    </w:p>
    <w:tbl>
      <w:tblPr>
        <w:tblW w:w="1577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1087"/>
        <w:gridCol w:w="5185"/>
        <w:gridCol w:w="22"/>
        <w:gridCol w:w="2253"/>
        <w:gridCol w:w="27"/>
        <w:gridCol w:w="2066"/>
        <w:gridCol w:w="35"/>
        <w:gridCol w:w="2026"/>
      </w:tblGrid>
      <w:tr w:rsidR="00A5799C">
        <w:trPr>
          <w:trHeight w:val="339"/>
        </w:trPr>
        <w:tc>
          <w:tcPr>
            <w:tcW w:w="41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7460" w:type="dxa"/>
            <w:gridSpan w:val="3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gridSpan w:val="4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</w:tr>
      <w:tr w:rsidR="00A5799C">
        <w:trPr>
          <w:trHeight w:val="383"/>
        </w:trPr>
        <w:tc>
          <w:tcPr>
            <w:tcW w:w="41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7460" w:type="dxa"/>
            <w:gridSpan w:val="3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gridSpan w:val="4"/>
          </w:tcPr>
          <w:p w:rsidR="00290899" w:rsidRDefault="00290899" w:rsidP="0029089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решению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Совета народных </w:t>
            </w:r>
          </w:p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депутатов</w:t>
            </w:r>
          </w:p>
        </w:tc>
      </w:tr>
      <w:tr w:rsidR="00A5799C">
        <w:trPr>
          <w:trHeight w:val="355"/>
        </w:trPr>
        <w:tc>
          <w:tcPr>
            <w:tcW w:w="41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7460" w:type="dxa"/>
            <w:gridSpan w:val="3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gridSpan w:val="4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Беловского городского округа</w:t>
            </w:r>
          </w:p>
        </w:tc>
      </w:tr>
      <w:tr w:rsidR="00A5799C">
        <w:trPr>
          <w:trHeight w:val="355"/>
        </w:trPr>
        <w:tc>
          <w:tcPr>
            <w:tcW w:w="41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7460" w:type="dxa"/>
            <w:gridSpan w:val="3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gridSpan w:val="4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 23 декабря 2025 года № 34/139-н</w:t>
            </w:r>
          </w:p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 Об утверждении бюджета Беловского городского округа на 2026 год и плановый период 2027 и 2028 годов»</w:t>
            </w:r>
            <w:bookmarkStart w:id="0" w:name="_GoBack"/>
            <w:bookmarkEnd w:id="0"/>
          </w:p>
        </w:tc>
      </w:tr>
      <w:tr w:rsidR="00A5799C">
        <w:trPr>
          <w:trHeight w:val="259"/>
        </w:trPr>
        <w:tc>
          <w:tcPr>
            <w:tcW w:w="15775" w:type="dxa"/>
            <w:gridSpan w:val="9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259"/>
        </w:trPr>
        <w:tc>
          <w:tcPr>
            <w:tcW w:w="15775" w:type="dxa"/>
            <w:gridSpan w:val="9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291"/>
        </w:trPr>
        <w:tc>
          <w:tcPr>
            <w:tcW w:w="15775" w:type="dxa"/>
            <w:gridSpan w:val="9"/>
          </w:tcPr>
          <w:p w:rsidR="00A5799C" w:rsidRDefault="00A5799C">
            <w:pPr>
              <w:jc w:val="center"/>
              <w:rPr>
                <w:rFonts w:ascii="Arial" w:hAnsi="Arial" w:cs="Arial"/>
              </w:rPr>
            </w:pPr>
          </w:p>
        </w:tc>
      </w:tr>
      <w:tr w:rsidR="00A5799C">
        <w:trPr>
          <w:trHeight w:val="590"/>
        </w:trPr>
        <w:tc>
          <w:tcPr>
            <w:tcW w:w="15775" w:type="dxa"/>
            <w:gridSpan w:val="9"/>
          </w:tcPr>
          <w:p w:rsidR="00A5799C" w:rsidRDefault="002908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z w:val="28"/>
                <w:szCs w:val="28"/>
              </w:rPr>
              <w:t>Поступление доходов в бюджет Беловского городского округа на 2026 год и на плановый период 2027 и 2028 годов.</w:t>
            </w:r>
          </w:p>
        </w:tc>
      </w:tr>
      <w:tr w:rsidR="00A5799C">
        <w:trPr>
          <w:trHeight w:val="259"/>
        </w:trPr>
        <w:tc>
          <w:tcPr>
            <w:tcW w:w="3074" w:type="dxa"/>
            <w:shd w:val="clear" w:color="auto" w:fill="FFFFFF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6294" w:type="dxa"/>
            <w:gridSpan w:val="3"/>
            <w:shd w:val="clear" w:color="auto" w:fill="FFFFFF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  <w:shd w:val="clear" w:color="auto" w:fill="FFFFFF"/>
            <w:vAlign w:val="bottom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bottom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FFFFFF"/>
            <w:vAlign w:val="bottom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259"/>
        </w:trPr>
        <w:tc>
          <w:tcPr>
            <w:tcW w:w="3074" w:type="dxa"/>
            <w:shd w:val="clear" w:color="auto" w:fill="FFFFFF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6294" w:type="dxa"/>
            <w:gridSpan w:val="3"/>
            <w:shd w:val="clear" w:color="auto" w:fill="FFFFFF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gridSpan w:val="2"/>
            <w:shd w:val="clear" w:color="auto" w:fill="FFFFFF"/>
            <w:vAlign w:val="bottom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bottom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shd w:val="clear" w:color="auto" w:fill="FFFFFF"/>
            <w:vAlign w:val="bottom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(тыс. руб.)</w:t>
            </w:r>
          </w:p>
        </w:tc>
      </w:tr>
      <w:tr w:rsidR="00A5799C">
        <w:trPr>
          <w:trHeight w:val="85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доходов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кода видов доходов, подвидов доходов, классификации операций сектора государственного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управления, относящихся к доходам бюджета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2028 год</w:t>
            </w:r>
          </w:p>
        </w:tc>
      </w:tr>
      <w:tr w:rsidR="00A5799C">
        <w:trPr>
          <w:trHeight w:val="2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5799C">
        <w:trPr>
          <w:trHeight w:val="353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2 410 506,2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2 424 056,7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2 448 311,3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1 474 898,0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1 488 441,0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1 501 285,0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1 474 898,0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1 488 441,0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1 501 285,0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1 01 02010 01 0000 110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</w:t>
            </w:r>
            <w:r>
              <w:rPr>
                <w:rFonts w:ascii="Times New Roman" w:hAnsi="Times New Roman" w:cs="Times New Roman"/>
                <w:color w:val="000000"/>
              </w:rPr>
              <w:t xml:space="preserve">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</w:t>
            </w:r>
            <w:r>
              <w:rPr>
                <w:rFonts w:ascii="Times New Roman" w:hAnsi="Times New Roman" w:cs="Times New Roman"/>
                <w:color w:val="000000"/>
              </w:rPr>
              <w:t>о статьями 227, 227.1 и 228 Налогового кодекса Российской Федерации, доходов от долевого участия в организации, полученных физическим лицом - нало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говым резидентом Российской Федерации в виде дивидендов, доходов, относящихся к налоговым базам, указанным в п</w:t>
            </w:r>
            <w:r>
              <w:rPr>
                <w:rFonts w:ascii="Times New Roman" w:hAnsi="Times New Roman" w:cs="Times New Roman"/>
                <w:color w:val="000000"/>
              </w:rPr>
              <w:t>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</w:t>
            </w:r>
            <w:r>
              <w:rPr>
                <w:rFonts w:ascii="Times New Roman" w:hAnsi="Times New Roman" w:cs="Times New Roman"/>
                <w:color w:val="000000"/>
              </w:rPr>
              <w:t xml:space="preserve"> дивидендов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1 168 669,0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1 179 550,0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1 189 832,0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1 01 02020 01 0000 110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>
              <w:rPr>
                <w:rFonts w:ascii="Times New Roman" w:hAnsi="Times New Roman" w:cs="Times New Roman"/>
                <w:color w:val="000000"/>
              </w:rPr>
              <w:t>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</w:t>
            </w:r>
            <w:r>
              <w:rPr>
                <w:rFonts w:ascii="Times New Roman" w:hAnsi="Times New Roman" w:cs="Times New Roman"/>
                <w:color w:val="000000"/>
              </w:rPr>
              <w:t>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1 752,0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1 768,0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1 784,0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1 01 02021 01 0000 110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от осуществл</w:t>
            </w:r>
            <w:r>
              <w:rPr>
                <w:rFonts w:ascii="Times New Roman" w:hAnsi="Times New Roman" w:cs="Times New Roman"/>
                <w:color w:val="000000"/>
              </w:rPr>
              <w:t>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</w:t>
            </w:r>
            <w:r>
              <w:rPr>
                <w:rFonts w:ascii="Times New Roman" w:hAnsi="Times New Roman" w:cs="Times New Roman"/>
                <w:color w:val="000000"/>
              </w:rPr>
              <w:t>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309,0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1 01 02030 01 0000 110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</w:t>
            </w:r>
            <w:r>
              <w:rPr>
                <w:rFonts w:ascii="Times New Roman" w:hAnsi="Times New Roman" w:cs="Times New Roman"/>
                <w:color w:val="000000"/>
              </w:rPr>
              <w:t xml:space="preserve">ской Федерации в виде дивидендов) (в части суммы налога, не превышающей 650 тысяч рублей за налоговые периоды до 1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10 358,0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10 455,0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10 546,0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1 01 02040 01 0000 110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</w:t>
            </w:r>
            <w:r>
              <w:rPr>
                <w:rFonts w:ascii="Times New Roman" w:hAnsi="Times New Roman" w:cs="Times New Roman"/>
                <w:color w:val="000000"/>
              </w:rPr>
              <w:t>нта в соответствии со статьей 227.1 Налогового кодекса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2 060,0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2 079,0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2 159,0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1 01 02080 01 0000 110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и доходов от долевого участия в организации, по</w:t>
            </w:r>
            <w:r>
              <w:rPr>
                <w:rFonts w:ascii="Times New Roman" w:hAnsi="Times New Roman" w:cs="Times New Roman"/>
                <w:color w:val="000000"/>
              </w:rPr>
              <w:t>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</w:t>
            </w:r>
            <w:r>
              <w:rPr>
                <w:rFonts w:ascii="Times New Roman" w:hAnsi="Times New Roman" w:cs="Times New Roman"/>
                <w:color w:val="000000"/>
              </w:rPr>
              <w:t>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</w:t>
            </w:r>
            <w:r>
              <w:rPr>
                <w:rFonts w:ascii="Times New Roman" w:hAnsi="Times New Roman" w:cs="Times New Roman"/>
                <w:color w:val="000000"/>
              </w:rPr>
              <w:t>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5 152,0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5 199,0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5 244,0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1 01 02130 01 0000 110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физическим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</w:t>
            </w:r>
            <w:r>
              <w:rPr>
                <w:rFonts w:ascii="Times New Roman" w:hAnsi="Times New Roman" w:cs="Times New Roman"/>
                <w:color w:val="000000"/>
              </w:rPr>
              <w:t>иоды после 1 января 2025 года)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6 967,0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6 959,0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6 947,0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1 01 02140 01 0000 110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</w:t>
            </w:r>
            <w:r>
              <w:rPr>
                <w:rFonts w:ascii="Times New Roman" w:hAnsi="Times New Roman" w:cs="Times New Roman"/>
                <w:color w:val="000000"/>
              </w:rPr>
              <w:t>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10 945,0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10 932,0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10 911,0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1 01 02150 01 0000 110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</w:t>
            </w:r>
            <w:r>
              <w:rPr>
                <w:rFonts w:ascii="Times New Roman" w:hAnsi="Times New Roman" w:cs="Times New Roman"/>
                <w:color w:val="000000"/>
              </w:rPr>
              <w:t>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</w:t>
            </w:r>
            <w:r>
              <w:rPr>
                <w:rFonts w:ascii="Times New Roman" w:hAnsi="Times New Roman" w:cs="Times New Roman"/>
                <w:color w:val="000000"/>
              </w:rPr>
              <w:t>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</w:t>
            </w:r>
            <w:r>
              <w:rPr>
                <w:rFonts w:ascii="Times New Roman" w:hAnsi="Times New Roman" w:cs="Times New Roman"/>
                <w:color w:val="000000"/>
              </w:rPr>
              <w:t>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</w:t>
            </w:r>
            <w:r>
              <w:rPr>
                <w:rFonts w:ascii="Times New Roman" w:hAnsi="Times New Roman" w:cs="Times New Roman"/>
                <w:color w:val="000000"/>
              </w:rPr>
              <w:t>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</w:t>
            </w:r>
            <w:r>
              <w:rPr>
                <w:rFonts w:ascii="Times New Roman" w:hAnsi="Times New Roman" w:cs="Times New Roman"/>
                <w:color w:val="000000"/>
              </w:rPr>
              <w:t>сящейся к части налоговой базы, превышающей 2,4 миллиона рублей)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3 090,0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3 118,0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3 145,0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1 01 02160 01 0000 110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</w:t>
            </w:r>
            <w:r>
              <w:rPr>
                <w:rFonts w:ascii="Times New Roman" w:hAnsi="Times New Roman" w:cs="Times New Roman"/>
                <w:color w:val="000000"/>
              </w:rPr>
              <w:t>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</w:t>
            </w:r>
            <w:r>
              <w:rPr>
                <w:rFonts w:ascii="Times New Roman" w:hAnsi="Times New Roman" w:cs="Times New Roman"/>
                <w:color w:val="000000"/>
              </w:rPr>
              <w:t>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1 751,0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1 767,0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1 781,0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1 01 02170 01 0000 110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</w:t>
            </w:r>
            <w:r>
              <w:rPr>
                <w:rFonts w:ascii="Times New Roman" w:hAnsi="Times New Roman" w:cs="Times New Roman"/>
                <w:color w:val="000000"/>
              </w:rPr>
              <w:t>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</w:t>
            </w:r>
            <w:r>
              <w:rPr>
                <w:rFonts w:ascii="Times New Roman" w:hAnsi="Times New Roman" w:cs="Times New Roman"/>
                <w:color w:val="000000"/>
              </w:rPr>
              <w:t>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</w:t>
            </w:r>
            <w:r>
              <w:rPr>
                <w:rFonts w:ascii="Times New Roman" w:hAnsi="Times New Roman" w:cs="Times New Roman"/>
                <w:color w:val="000000"/>
              </w:rPr>
              <w:t>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</w:t>
            </w:r>
            <w:r>
              <w:rPr>
                <w:rFonts w:ascii="Times New Roman" w:hAnsi="Times New Roman" w:cs="Times New Roman"/>
                <w:color w:val="000000"/>
              </w:rPr>
              <w:t>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</w:t>
            </w:r>
            <w:r>
              <w:rPr>
                <w:rFonts w:ascii="Times New Roman" w:hAnsi="Times New Roman" w:cs="Times New Roman"/>
                <w:color w:val="000000"/>
              </w:rPr>
              <w:t>на рублей)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2 059,0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2 078,0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2 095,0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1 01 02210 01 0000 110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261 786,0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264 224,0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266 526,0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37 022,0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37 407,7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35 859,3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37 407,7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35 859,3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</w:t>
            </w:r>
            <w:r>
              <w:rPr>
                <w:rFonts w:ascii="Times New Roman" w:hAnsi="Times New Roman" w:cs="Times New Roman"/>
                <w:color w:val="000000"/>
              </w:rPr>
              <w:t>ормативов отчислений в местные бюджеты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19 372,5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19 550,0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18 711,3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rFonts w:ascii="Times New Roman" w:hAnsi="Times New Roman" w:cs="Times New Roman"/>
                <w:color w:val="000000"/>
              </w:rPr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19 372,5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19 550,0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18 711,3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>
              <w:rPr>
                <w:rFonts w:ascii="Times New Roman" w:hAnsi="Times New Roman" w:cs="Times New Roman"/>
                <w:color w:val="000000"/>
              </w:rPr>
              <w:t>лений в местные бюджеты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r>
              <w:rPr>
                <w:rFonts w:ascii="Times New Roman" w:hAnsi="Times New Roman" w:cs="Times New Roman"/>
                <w:color w:val="000000"/>
              </w:rPr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1 03 </w:t>
            </w:r>
            <w:r>
              <w:rPr>
                <w:rFonts w:ascii="Times New Roman" w:hAnsi="Times New Roman" w:cs="Times New Roman"/>
                <w:color w:val="000000"/>
              </w:rPr>
              <w:t>02250 01 0000 110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18 738,5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18 9</w:t>
            </w:r>
            <w:r>
              <w:rPr>
                <w:rFonts w:ascii="Times New Roman" w:hAnsi="Times New Roman" w:cs="Times New Roman"/>
                <w:color w:val="000000"/>
              </w:rPr>
              <w:t>09,0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18 111,1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1 03 02251 01 0000 110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>
              <w:rPr>
                <w:rFonts w:ascii="Times New Roman" w:hAnsi="Times New Roman" w:cs="Times New Roman"/>
                <w:color w:val="000000"/>
              </w:rPr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18 738,5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18 909,0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18 111,1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прямогонный бензин, </w:t>
            </w:r>
            <w:r>
              <w:rPr>
                <w:rFonts w:ascii="Times New Roman" w:hAnsi="Times New Roman" w:cs="Times New Roman"/>
                <w:color w:val="000000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-1 183,6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-1 146,6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-1 054,2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</w:t>
            </w:r>
            <w:r>
              <w:rPr>
                <w:rFonts w:ascii="Times New Roman" w:hAnsi="Times New Roman" w:cs="Times New Roman"/>
                <w:color w:val="000000"/>
              </w:rPr>
              <w:t>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</w:t>
            </w:r>
            <w:r>
              <w:rPr>
                <w:rFonts w:ascii="Times New Roman" w:hAnsi="Times New Roman" w:cs="Times New Roman"/>
                <w:color w:val="000000"/>
              </w:rPr>
              <w:t>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-1 183,6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-1 146,6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-1 054,2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155 272,0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162 727,0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170 491,0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в связи с применением </w:t>
            </w:r>
            <w:r>
              <w:rPr>
                <w:rFonts w:ascii="Times New Roman" w:hAnsi="Times New Roman" w:cs="Times New Roman"/>
                <w:color w:val="000000"/>
              </w:rPr>
              <w:t>упрощенной системы налогообложения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123 182,0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129 182,0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135 390,0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96 082,0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100 762,0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105 604,0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с </w:t>
            </w:r>
            <w:r>
              <w:rPr>
                <w:rFonts w:ascii="Times New Roman" w:hAnsi="Times New Roman" w:cs="Times New Roman"/>
                <w:color w:val="000000"/>
              </w:rPr>
              <w:t>налогоплательщиков, выбравших в качестве объекта налогообложения доходы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96 082,0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100 762,0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105 604,0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27 100,0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28 420,0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29 786,0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1 05 01021 01 0000 110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>
              <w:rPr>
                <w:rFonts w:ascii="Times New Roman" w:hAnsi="Times New Roman" w:cs="Times New Roman"/>
                <w:color w:val="000000"/>
              </w:rPr>
              <w:t>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27 100,0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28 420,0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29 786,0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3 935,0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3 982,0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1 05 03010 01 0000 110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3 935,0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3 982,0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в связи с </w:t>
            </w:r>
            <w:r>
              <w:rPr>
                <w:rFonts w:ascii="Times New Roman" w:hAnsi="Times New Roman" w:cs="Times New Roman"/>
                <w:color w:val="000000"/>
              </w:rPr>
              <w:t>применением патентной системы налогообложения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28 155,0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29 563,0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31 071,0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28 155,0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29 563,0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31 071,0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1 06 00000 00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95 747,0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99 719,0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104 081,0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42 955,0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47 251,0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1 06 01020 04 0000 110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</w:t>
            </w:r>
            <w:r>
              <w:rPr>
                <w:rFonts w:ascii="Times New Roman" w:hAnsi="Times New Roman" w:cs="Times New Roman"/>
                <w:color w:val="000000"/>
              </w:rPr>
              <w:t>налогообложения, расположенным в границах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42 955,0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47 251,0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1 06 04000 02 0000 110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6 615,0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6 682,0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6 748,0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1 06 04011 02 0000 110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1 520,0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1 552,0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1 06 04012 02 0000 </w:t>
            </w: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5 095,0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5 145,0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5 196,0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50 082,0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50 082,0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50 082,0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1 06 06032 04 0000 110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</w:rPr>
              <w:t>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38 415,0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лиц, </w:t>
            </w:r>
            <w:r>
              <w:rPr>
                <w:rFonts w:ascii="Times New Roman" w:hAnsi="Times New Roman" w:cs="Times New Roman"/>
                <w:color w:val="000000"/>
              </w:rPr>
              <w:t>обладающих земельным участком, расположенным в границах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11 667,0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86 175,0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87 025,0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88 070,0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1 08 03000 01 0000 110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Государственная пошлина по делам, рассматриваемым в </w:t>
            </w:r>
            <w:r>
              <w:rPr>
                <w:rFonts w:ascii="Times New Roman" w:hAnsi="Times New Roman" w:cs="Times New Roman"/>
                <w:color w:val="000000"/>
              </w:rPr>
              <w:t>судах общей юрисдикции, мировыми судьями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86 150,0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87 000,0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88 045,0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86 150,0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87 000,0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88 045,0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1 08 03010 01 1050 110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81 200,0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82 995,0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1 08 03010 01 1060 110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</w:t>
            </w:r>
            <w:r>
              <w:rPr>
                <w:rFonts w:ascii="Times New Roman" w:hAnsi="Times New Roman" w:cs="Times New Roman"/>
                <w:color w:val="000000"/>
              </w:rPr>
              <w:t>по результатам рассмотрения дел по существу)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4 950,0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5 050,0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1 08 07000 01 0000 110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1 08 07150 01 0000 110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535 000,0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535 000,0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535 000,0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1 11 05000</w:t>
            </w:r>
            <w:r>
              <w:rPr>
                <w:rFonts w:ascii="Times New Roman" w:hAnsi="Times New Roman" w:cs="Times New Roman"/>
                <w:color w:val="000000"/>
              </w:rPr>
              <w:t xml:space="preserve"> 00 0000 120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унитарных предприятий, в том числе казенных)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534 000,0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534 000,0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534 000,0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1 11 05010 00 0000 120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заключение договоров аренды указанных земельных участков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      </w:r>
            <w:r>
              <w:rPr>
                <w:rFonts w:ascii="Times New Roman" w:hAnsi="Times New Roman" w:cs="Times New Roman"/>
                <w:color w:val="000000"/>
              </w:rPr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515 400,0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сдачи в аренду имущества, находящегося в оперативном управлении </w:t>
            </w:r>
            <w:r>
              <w:rPr>
                <w:rFonts w:ascii="Times New Roman" w:hAnsi="Times New Roman" w:cs="Times New Roman"/>
                <w:color w:val="000000"/>
              </w:rPr>
              <w:t>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1 11 05034 04 0000 </w:t>
            </w: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3 600,0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1 11 05070 00 </w:t>
            </w:r>
            <w:r>
              <w:rPr>
                <w:rFonts w:ascii="Times New Roman" w:hAnsi="Times New Roman" w:cs="Times New Roman"/>
                <w:color w:val="000000"/>
              </w:rPr>
              <w:t>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1 11 05074 04 0000 120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сдачи в аренду имущества, составляющего казну городских </w:t>
            </w:r>
            <w:r>
              <w:rPr>
                <w:rFonts w:ascii="Times New Roman" w:hAnsi="Times New Roman" w:cs="Times New Roman"/>
                <w:color w:val="000000"/>
              </w:rPr>
              <w:t>округов (за исключением земельных участков)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>
              <w:rPr>
                <w:rFonts w:ascii="Times New Roman" w:hAnsi="Times New Roman" w:cs="Times New Roman"/>
                <w:color w:val="000000"/>
              </w:rPr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1 11 09040 00 0000 120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>
              <w:rPr>
                <w:rFonts w:ascii="Times New Roman" w:hAnsi="Times New Roman" w:cs="Times New Roman"/>
                <w:color w:val="000000"/>
              </w:rPr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</w:t>
            </w:r>
            <w:r>
              <w:rPr>
                <w:rFonts w:ascii="Times New Roman" w:hAnsi="Times New Roman" w:cs="Times New Roman"/>
                <w:color w:val="000000"/>
              </w:rPr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1 13 00000 00 0000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3 047,2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396,0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2 651,2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2 651,2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1 13 </w:t>
            </w:r>
            <w:r>
              <w:rPr>
                <w:rFonts w:ascii="Times New Roman" w:hAnsi="Times New Roman" w:cs="Times New Roman"/>
                <w:color w:val="000000"/>
              </w:rPr>
              <w:t>01994 04 0000 130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2 651,2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1 13 01994 04 0053 130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>
              <w:rPr>
                <w:rFonts w:ascii="Times New Roman" w:hAnsi="Times New Roman" w:cs="Times New Roman"/>
                <w:color w:val="000000"/>
              </w:rPr>
              <w:t>(строительный контроль)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2 651,2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</w:tr>
      <w:tr w:rsidR="00A5799C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</w:t>
            </w:r>
            <w:r>
              <w:rPr>
                <w:rFonts w:ascii="Times New Roman" w:hAnsi="Times New Roman" w:cs="Times New Roman"/>
                <w:color w:val="000000"/>
              </w:rPr>
              <w:t>компенсации затрат бюджетов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1 13 02994 04 0003 130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ДОХОДЫ ОТ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ПРОДАЖИ МАТЕРИАЛЬНЫХ И НЕМАТЕРИАЛЬНЫХ АКТИВОВ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16 885,0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6 769,0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6 441,0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</w:t>
            </w:r>
            <w:r>
              <w:rPr>
                <w:rFonts w:ascii="Times New Roman" w:hAnsi="Times New Roman" w:cs="Times New Roman"/>
                <w:color w:val="000000"/>
              </w:rPr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11 085,0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2 669,0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2 341,0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</w:t>
            </w:r>
            <w:r>
              <w:rPr>
                <w:rFonts w:ascii="Times New Roman" w:hAnsi="Times New Roman" w:cs="Times New Roman"/>
                <w:color w:val="000000"/>
              </w:rPr>
              <w:t>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11 030,0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2 614,0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2 286,0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основных средств по указанному имуществу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11 030,0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2 614,0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2 286,0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>
              <w:rPr>
                <w:rFonts w:ascii="Times New Roman" w:hAnsi="Times New Roman" w:cs="Times New Roman"/>
                <w:color w:val="000000"/>
              </w:rPr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оперативном управлении учреждений, </w:t>
            </w:r>
            <w:r>
              <w:rPr>
                <w:rFonts w:ascii="Times New Roman" w:hAnsi="Times New Roman" w:cs="Times New Roman"/>
                <w:color w:val="000000"/>
              </w:rPr>
              <w:t>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</w:t>
            </w:r>
            <w:r>
              <w:rPr>
                <w:rFonts w:ascii="Times New Roman" w:hAnsi="Times New Roman" w:cs="Times New Roman"/>
                <w:color w:val="000000"/>
              </w:rPr>
              <w:t>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указанному имуществу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1 14 06000 00 0000 430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5 800,0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1 14 06010 00 0000 430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государственная собственность на которые не разграничена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1 14 06020 00 0000 430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1 300,0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1 14 06024 04 0000 430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1 300,0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6 460,0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6 572,0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6 688,0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1 16 01000 01 0000 140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3 300,0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3 412,0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3 528,0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7 Кодекса </w:t>
            </w:r>
            <w:r>
              <w:rPr>
                <w:rFonts w:ascii="Times New Roman" w:hAnsi="Times New Roman" w:cs="Times New Roman"/>
                <w:color w:val="000000"/>
              </w:rPr>
              <w:t>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1 16 01074 01 0000 140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8 Кодекса Российской </w:t>
            </w:r>
            <w:r>
              <w:rPr>
                <w:rFonts w:ascii="Times New Roman" w:hAnsi="Times New Roman" w:cs="Times New Roman"/>
                <w:color w:val="000000"/>
              </w:rPr>
              <w:t>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1 16 01084 01 0000 140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8 Кодекса </w:t>
            </w:r>
            <w:r>
              <w:rPr>
                <w:rFonts w:ascii="Times New Roman" w:hAnsi="Times New Roman" w:cs="Times New Roman"/>
                <w:color w:val="000000"/>
              </w:rPr>
              <w:t>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01200 01 0000 140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3 290,0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3 402,0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3 518,0</w:t>
            </w:r>
          </w:p>
        </w:tc>
      </w:tr>
      <w:tr w:rsidR="00A5799C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</w:t>
            </w:r>
            <w:r>
              <w:rPr>
                <w:rFonts w:ascii="Times New Roman" w:hAnsi="Times New Roman" w:cs="Times New Roman"/>
                <w:color w:val="000000"/>
              </w:rPr>
              <w:t>ми судьями, комиссиями по делам несовершеннолетних и защите их прав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3 290,0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3 402,0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3 518,0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1 16 01203 01 9000 140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3 290,0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3 402,0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3 518,0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1 16 02000 02 0000 140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</w:t>
            </w:r>
            <w:r>
              <w:rPr>
                <w:rFonts w:ascii="Times New Roman" w:hAnsi="Times New Roman" w:cs="Times New Roman"/>
                <w:color w:val="000000"/>
              </w:rPr>
              <w:t>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1 16 02010 02 0002 140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color w:val="000000"/>
              </w:rPr>
              <w:t>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1 16 02020 02 0000 140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административных правонарушениях, за нарушение муниципальных правовых актов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</w:t>
            </w:r>
            <w:r>
              <w:rPr>
                <w:rFonts w:ascii="Times New Roman" w:hAnsi="Times New Roman" w:cs="Times New Roman"/>
                <w:color w:val="000000"/>
              </w:rPr>
              <w:t>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07010 00 0000 140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Штрафы, </w:t>
            </w:r>
            <w:r>
              <w:rPr>
                <w:rFonts w:ascii="Times New Roman" w:hAnsi="Times New Roman" w:cs="Times New Roman"/>
                <w:color w:val="000000"/>
              </w:rPr>
              <w:t>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10000 00 0000 140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</w:t>
            </w:r>
            <w:r>
              <w:rPr>
                <w:rFonts w:ascii="Times New Roman" w:hAnsi="Times New Roman" w:cs="Times New Roman"/>
                <w:color w:val="000000"/>
              </w:rPr>
              <w:t>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1 16 10032 04 0000 140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Прочее возмещение ущерба, причиненного муниципальному </w:t>
            </w:r>
            <w:r>
              <w:rPr>
                <w:rFonts w:ascii="Times New Roman" w:hAnsi="Times New Roman" w:cs="Times New Roman"/>
                <w:color w:val="000000"/>
              </w:rPr>
              <w:t>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1 16 11000 01 0000 140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1 16 11060 01 0000 140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1 16 11064 01 0000 140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>
              <w:rPr>
                <w:rFonts w:ascii="Times New Roman" w:hAnsi="Times New Roman" w:cs="Times New Roman"/>
                <w:color w:val="000000"/>
              </w:rPr>
              <w:t>значения тяжеловесными транспортными средствами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1 600,0</w:t>
            </w:r>
          </w:p>
        </w:tc>
      </w:tr>
      <w:tr w:rsidR="00A5799C">
        <w:trPr>
          <w:trHeight w:val="353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2 981 715,1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2 917 304,8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2 604 836,0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2 981 295,1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2 916 834,8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2 604 366,0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169 757,0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139 268,0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113 290,0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169 757,0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139 268,0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113 290,0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169 757,0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139 268,0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113 290,0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бюджетной системы Российской </w:t>
            </w:r>
            <w:r>
              <w:rPr>
                <w:rFonts w:ascii="Times New Roman" w:hAnsi="Times New Roman" w:cs="Times New Roman"/>
                <w:color w:val="000000"/>
              </w:rPr>
              <w:t>Федерации (межбюджетные субсидии)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681 094,7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628 435,0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343 112,6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>
              <w:rPr>
                <w:rFonts w:ascii="Times New Roman" w:hAnsi="Times New Roman" w:cs="Times New Roman"/>
                <w:color w:val="000000"/>
              </w:rPr>
              <w:t>автомобильных дорог федерального значения)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</w:t>
            </w:r>
            <w:r>
              <w:rPr>
                <w:rFonts w:ascii="Times New Roman" w:hAnsi="Times New Roman" w:cs="Times New Roman"/>
                <w:color w:val="000000"/>
              </w:rPr>
              <w:t>(за исключением автомобильных дорог федерального значения)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2 02 20077 00 0000 150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142 082,8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98 234,7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2 02 20077 04 0000 150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142 082,8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98 234,7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2 02 20299 00 0000 150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>
              <w:rPr>
                <w:rFonts w:ascii="Times New Roman" w:hAnsi="Times New Roman" w:cs="Times New Roman"/>
                <w:color w:val="000000"/>
              </w:rPr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28 789,0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2 02 20299 04 0000 150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>
              <w:rPr>
                <w:rFonts w:ascii="Times New Roman" w:hAnsi="Times New Roman" w:cs="Times New Roman"/>
                <w:color w:val="000000"/>
              </w:rPr>
              <w:t>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28 789,0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2 02 25154 00 0000 150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117 882,1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25154 04 0000 150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117 882,1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2 02 25163 00 0000 150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создание системы долговременного ухода за гражданами пожилого возраста и </w:t>
            </w:r>
            <w:r>
              <w:rPr>
                <w:rFonts w:ascii="Times New Roman" w:hAnsi="Times New Roman" w:cs="Times New Roman"/>
                <w:color w:val="000000"/>
              </w:rPr>
              <w:t>инвалидами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25 803,2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28 225,5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53 290,0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2 02 25163 04 0000 150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25 803,2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28 225,5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53 290,0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6 240,2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7 467,3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7 559,8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</w:t>
            </w:r>
            <w:r>
              <w:rPr>
                <w:rFonts w:ascii="Times New Roman" w:hAnsi="Times New Roman" w:cs="Times New Roman"/>
                <w:color w:val="000000"/>
              </w:rPr>
              <w:t>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6 240,2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7 467,3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7 559,8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90 636,9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85 689,9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80 898,7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color w:val="00000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90 636,9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85 689,9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80 898,7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2 02 25424 00 0000 150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создание комфортной </w:t>
            </w:r>
            <w:r>
              <w:rPr>
                <w:rFonts w:ascii="Times New Roman" w:hAnsi="Times New Roman" w:cs="Times New Roman"/>
                <w:color w:val="000000"/>
              </w:rPr>
              <w:t>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111 800,6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2 02 25424 04 0000 150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создание комфортной городской </w:t>
            </w:r>
            <w:r>
              <w:rPr>
                <w:rFonts w:ascii="Times New Roman" w:hAnsi="Times New Roman" w:cs="Times New Roman"/>
                <w:color w:val="000000"/>
              </w:rPr>
              <w:t>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111 800,6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22 530,9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21 848,9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22 093,9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22 530,9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21 848,9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22 093,9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93 211,1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109 086,6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19 270,2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29999 04 0000 150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93 211,1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109 086,6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19 270,2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1 991 413,2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2 010 101,6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2 008 933,2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местным </w:t>
            </w:r>
            <w:r>
              <w:rPr>
                <w:rFonts w:ascii="Times New Roman" w:hAnsi="Times New Roman" w:cs="Times New Roman"/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1 934 735,4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1 947 451,6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1 947 451,6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1 934 735,4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1 947 451,6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1 947 451,6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2 02 30027 00 0000 150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2 02 30027 04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37 021,3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2 02 30029 00 0000 150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000000"/>
              </w:rPr>
              <w:t>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471,8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1 030,5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1 030,5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2 02 30029 04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471,8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1 030,5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1 030,5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16 960,5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18 526,1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18 526,1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16 960,5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18 526,1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18 526,1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2 02 35120 00 0000 150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307,4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2 02 35120 04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307,4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000000"/>
              </w:rPr>
              <w:t>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</w:t>
            </w:r>
            <w:r>
              <w:rPr>
                <w:rFonts w:ascii="Times New Roman" w:hAnsi="Times New Roman" w:cs="Times New Roman"/>
                <w:color w:val="000000"/>
              </w:rPr>
              <w:t>печении жильем ветеранов Великой Отечественной войны 1941 - 1945 годов"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4 137,0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</w:t>
            </w:r>
            <w:r>
              <w:rPr>
                <w:rFonts w:ascii="Times New Roman" w:hAnsi="Times New Roman" w:cs="Times New Roman"/>
                <w:color w:val="000000"/>
              </w:rPr>
              <w:t>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4 137,0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000000"/>
              </w:rPr>
              <w:t>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1 916,8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1 916,9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4 883,9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1 916,8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1 916,9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</w:t>
            </w:r>
            <w:r>
              <w:rPr>
                <w:rFonts w:ascii="Times New Roman" w:hAnsi="Times New Roman" w:cs="Times New Roman"/>
                <w:color w:val="000000"/>
              </w:rPr>
              <w:t>883,9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2 02 40000 00 0000 150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139 030,2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139 030,2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139 030,2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hAnsi="Times New Roman" w:cs="Times New Roman"/>
                <w:color w:val="000000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</w:t>
            </w:r>
            <w:r>
              <w:rPr>
                <w:rFonts w:ascii="Times New Roman" w:hAnsi="Times New Roman" w:cs="Times New Roman"/>
                <w:color w:val="000000"/>
              </w:rPr>
              <w:t>зовательных организаций и профессиональных образовательных организаций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</w:t>
            </w:r>
            <w:r>
              <w:rPr>
                <w:rFonts w:ascii="Times New Roman" w:hAnsi="Times New Roman" w:cs="Times New Roman"/>
                <w:color w:val="000000"/>
              </w:rPr>
              <w:t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</w:t>
            </w:r>
            <w:r>
              <w:rPr>
                <w:rFonts w:ascii="Times New Roman" w:hAnsi="Times New Roman" w:cs="Times New Roman"/>
                <w:color w:val="000000"/>
              </w:rPr>
              <w:t>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2 02 45303 00 0000 150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на ежемесячное денежное вознаграждение за классное руководство </w:t>
            </w:r>
            <w:r>
              <w:rPr>
                <w:rFonts w:ascii="Times New Roman" w:hAnsi="Times New Roman" w:cs="Times New Roman"/>
                <w:color w:val="000000"/>
              </w:rPr>
      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rPr>
                <w:rFonts w:ascii="Times New Roman" w:hAnsi="Times New Roman" w:cs="Times New Roman"/>
                <w:color w:val="000000"/>
              </w:rPr>
              <w:t>разования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136 694,4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2 07 00000 00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0000 000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470,0</w:t>
            </w:r>
          </w:p>
        </w:tc>
      </w:tr>
      <w:tr w:rsidR="00A5799C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2 07 04000 04 0000 150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A5799C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2 07 04050 04 0000 150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A5799C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99C" w:rsidRDefault="0029089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2 07 04050 04 0009 150</w:t>
            </w:r>
          </w:p>
        </w:tc>
        <w:tc>
          <w:tcPr>
            <w:tcW w:w="6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A5799C" w:rsidRDefault="00290899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420,0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A5799C">
        <w:trPr>
          <w:trHeight w:val="325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</w:tcMar>
            <w:vAlign w:val="center"/>
          </w:tcPr>
          <w:p w:rsidR="00A5799C" w:rsidRDefault="00290899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5 392 221,3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5 341 361,5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40" w:type="dxa"/>
            </w:tcMar>
          </w:tcPr>
          <w:p w:rsidR="00A5799C" w:rsidRDefault="002908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5 053 147,3</w:t>
            </w:r>
          </w:p>
        </w:tc>
      </w:tr>
      <w:tr w:rsidR="00A5799C">
        <w:trPr>
          <w:trHeight w:val="291"/>
        </w:trPr>
        <w:tc>
          <w:tcPr>
            <w:tcW w:w="9346" w:type="dxa"/>
            <w:gridSpan w:val="3"/>
            <w:vAlign w:val="center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303"/>
        </w:trPr>
        <w:tc>
          <w:tcPr>
            <w:tcW w:w="9346" w:type="dxa"/>
            <w:gridSpan w:val="3"/>
            <w:vAlign w:val="center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303"/>
        </w:trPr>
        <w:tc>
          <w:tcPr>
            <w:tcW w:w="9346" w:type="dxa"/>
            <w:gridSpan w:val="3"/>
            <w:vAlign w:val="center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303"/>
        </w:trPr>
        <w:tc>
          <w:tcPr>
            <w:tcW w:w="9346" w:type="dxa"/>
            <w:gridSpan w:val="3"/>
            <w:vAlign w:val="center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</w:tr>
      <w:tr w:rsidR="00A5799C">
        <w:trPr>
          <w:trHeight w:val="367"/>
        </w:trPr>
        <w:tc>
          <w:tcPr>
            <w:tcW w:w="9346" w:type="dxa"/>
            <w:gridSpan w:val="3"/>
            <w:vAlign w:val="center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2"/>
          </w:tcPr>
          <w:p w:rsidR="00A5799C" w:rsidRDefault="00A5799C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  <w:vAlign w:val="bottom"/>
          </w:tcPr>
          <w:p w:rsidR="00A5799C" w:rsidRDefault="00A5799C">
            <w:pPr>
              <w:jc w:val="right"/>
              <w:rPr>
                <w:rFonts w:ascii="Arial" w:hAnsi="Arial" w:cs="Arial"/>
              </w:rPr>
            </w:pPr>
          </w:p>
        </w:tc>
      </w:tr>
    </w:tbl>
    <w:p w:rsidR="00A5799C" w:rsidRDefault="00A5799C">
      <w:pPr>
        <w:rPr>
          <w:rFonts w:ascii="Arial" w:hAnsi="Arial" w:cs="Arial"/>
        </w:rPr>
      </w:pPr>
    </w:p>
    <w:sectPr w:rsidR="00A5799C">
      <w:headerReference w:type="even" r:id="rId6"/>
      <w:headerReference w:type="default" r:id="rId7"/>
      <w:headerReference w:type="first" r:id="rId8"/>
      <w:pgSz w:w="16901" w:h="11950" w:orient="landscape"/>
      <w:pgMar w:top="1417" w:right="567" w:bottom="567" w:left="567" w:header="708" w:footer="0" w:gutter="0"/>
      <w:pgNumType w:start="4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0899">
      <w:r>
        <w:separator/>
      </w:r>
    </w:p>
  </w:endnote>
  <w:endnote w:type="continuationSeparator" w:id="0">
    <w:p w:rsidR="00000000" w:rsidRDefault="0029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0899">
      <w:r>
        <w:separator/>
      </w:r>
    </w:p>
  </w:footnote>
  <w:footnote w:type="continuationSeparator" w:id="0">
    <w:p w:rsidR="00000000" w:rsidRDefault="0029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9C" w:rsidRDefault="00A579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9C" w:rsidRDefault="00A5799C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9C" w:rsidRDefault="00A5799C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1"/>
  </w:compat>
  <w:rsids>
    <w:rsidRoot w:val="00A5799C"/>
    <w:rsid w:val="00290899"/>
    <w:rsid w:val="00A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9409"/>
  <w15:docId w15:val="{0D426A7A-8C84-483D-BB7B-706B0619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5893</Words>
  <Characters>33595</Characters>
  <Application>Microsoft Office Word</Application>
  <DocSecurity>0</DocSecurity>
  <Lines>279</Lines>
  <Paragraphs>78</Paragraphs>
  <ScaleCrop>false</ScaleCrop>
  <Company/>
  <LinksUpToDate>false</LinksUpToDate>
  <CharactersWithSpaces>39410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dc:description/>
  <cp:lastModifiedBy>Пользователь Windows</cp:lastModifiedBy>
  <cp:revision>8</cp:revision>
  <dcterms:created xsi:type="dcterms:W3CDTF">2025-12-19T01:44:00Z</dcterms:created>
  <dcterms:modified xsi:type="dcterms:W3CDTF">2025-12-30T01:18:00Z</dcterms:modified>
  <dc:language>ru-RU</dc:language>
</cp:coreProperties>
</file>